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sz w:val="30"/>
          <w:szCs w:val="30"/>
          <w:lang w:val="en-US" w:eastAsia="zh-CN"/>
        </w:rPr>
        <w:t>附件2：竞赛目录列表</w:t>
      </w:r>
      <w:bookmarkEnd w:id="0"/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国际级竞赛</w:t>
      </w: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tbl>
      <w:tblPr>
        <w:tblStyle w:val="3"/>
        <w:tblW w:w="9496" w:type="dxa"/>
        <w:tblInd w:w="-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88"/>
        <w:gridCol w:w="4120"/>
        <w:gridCol w:w="3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41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奖项名称</w:t>
            </w:r>
          </w:p>
        </w:tc>
        <w:tc>
          <w:tcPr>
            <w:tcW w:w="34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**学院</w:t>
            </w:r>
          </w:p>
        </w:tc>
        <w:tc>
          <w:tcPr>
            <w:tcW w:w="41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4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其他全国各专业协会或学会（委员会）竞赛（每个学院限报2项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需要排序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例如：</w:t>
      </w:r>
    </w:p>
    <w:tbl>
      <w:tblPr>
        <w:tblStyle w:val="3"/>
        <w:tblW w:w="9496" w:type="dxa"/>
        <w:tblInd w:w="-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88"/>
        <w:gridCol w:w="4120"/>
        <w:gridCol w:w="3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学院</w:t>
            </w:r>
          </w:p>
        </w:tc>
        <w:tc>
          <w:tcPr>
            <w:tcW w:w="41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奖项名称</w:t>
            </w:r>
          </w:p>
        </w:tc>
        <w:tc>
          <w:tcPr>
            <w:tcW w:w="34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**学院</w:t>
            </w:r>
          </w:p>
        </w:tc>
        <w:tc>
          <w:tcPr>
            <w:tcW w:w="41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LSCAT杯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全国口译大赛（英语）</w:t>
            </w:r>
          </w:p>
        </w:tc>
        <w:tc>
          <w:tcPr>
            <w:tcW w:w="34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中国翻译协会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**学院</w:t>
            </w:r>
          </w:p>
        </w:tc>
        <w:tc>
          <w:tcPr>
            <w:tcW w:w="41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全国高等艺术院校中国声乐总展演</w:t>
            </w:r>
          </w:p>
        </w:tc>
        <w:tc>
          <w:tcPr>
            <w:tcW w:w="34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中国名族声乐研究会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1D994"/>
    <w:multiLevelType w:val="singleLevel"/>
    <w:tmpl w:val="6211D9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968366"/>
    <w:multiLevelType w:val="singleLevel"/>
    <w:tmpl w:val="6C96836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654E1"/>
    <w:rsid w:val="7AE6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2019-05-10T09:20:00Z</dcterms:created>
  <dc:creator>芬儿</dc:creator>
  <cp:lastModifiedBy>芬儿</cp:lastModifiedBy>
  <dcterms:modified xsi:type="dcterms:W3CDTF">2019-05-10T09:30:25Z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